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D5796F">
        <w:rPr>
          <w:rFonts w:ascii="Times New Roman" w:hAnsi="Times New Roman"/>
          <w:color w:val="1C1C1C"/>
          <w:sz w:val="28"/>
          <w:szCs w:val="28"/>
        </w:rPr>
        <w:t>4</w:t>
      </w:r>
      <w:r w:rsidR="005576E5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576E5">
        <w:rPr>
          <w:rFonts w:ascii="Times New Roman" w:hAnsi="Times New Roman"/>
          <w:b/>
          <w:sz w:val="28"/>
          <w:szCs w:val="28"/>
        </w:rPr>
        <w:t>78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5576E5">
        <w:rPr>
          <w:rFonts w:ascii="Times New Roman" w:hAnsi="Times New Roman"/>
          <w:sz w:val="28"/>
          <w:szCs w:val="28"/>
        </w:rPr>
        <w:t>78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76E5" w:rsidRPr="005576E5">
        <w:rPr>
          <w:rFonts w:ascii="Times New Roman" w:hAnsi="Times New Roman"/>
          <w:color w:val="000000"/>
          <w:sz w:val="28"/>
          <w:szCs w:val="28"/>
        </w:rPr>
        <w:t>Коломацк</w:t>
      </w:r>
      <w:r w:rsidR="005576E5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5576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576E5" w:rsidRPr="005576E5">
        <w:rPr>
          <w:rFonts w:ascii="Times New Roman" w:hAnsi="Times New Roman"/>
          <w:color w:val="000000"/>
          <w:sz w:val="28"/>
          <w:szCs w:val="28"/>
        </w:rPr>
        <w:t>Елен</w:t>
      </w:r>
      <w:r w:rsidR="005576E5">
        <w:rPr>
          <w:rFonts w:ascii="Times New Roman" w:hAnsi="Times New Roman"/>
          <w:color w:val="000000"/>
          <w:sz w:val="28"/>
          <w:szCs w:val="28"/>
        </w:rPr>
        <w:t>ы</w:t>
      </w:r>
      <w:r w:rsidR="005576E5" w:rsidRPr="005576E5">
        <w:rPr>
          <w:rFonts w:ascii="Times New Roman" w:hAnsi="Times New Roman"/>
          <w:color w:val="000000"/>
          <w:sz w:val="28"/>
          <w:szCs w:val="28"/>
        </w:rPr>
        <w:t xml:space="preserve"> Владимировн</w:t>
      </w:r>
      <w:r w:rsidR="005576E5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5576E5" w:rsidRPr="005576E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5576E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5576E5" w:rsidRPr="005576E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 xml:space="preserve">руководствуясь статьями 22, 27, подпунктом «а» пункта 6 статьи 29 Федерального закона от 12.06.2002 № 67-ФЗ «Об основных гарантиях избирательных прав и права на </w:t>
      </w:r>
      <w:bookmarkStart w:id="0" w:name="_GoBack"/>
      <w:bookmarkEnd w:id="0"/>
      <w:r w:rsidRPr="00D606C6">
        <w:rPr>
          <w:rFonts w:ascii="Times New Roman" w:hAnsi="Times New Roman"/>
          <w:sz w:val="28"/>
          <w:szCs w:val="28"/>
        </w:rPr>
        <w:t>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5576E5">
        <w:rPr>
          <w:sz w:val="28"/>
          <w:szCs w:val="28"/>
        </w:rPr>
        <w:t>78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5576E5" w:rsidRPr="005576E5">
        <w:rPr>
          <w:color w:val="000000"/>
          <w:sz w:val="28"/>
          <w:szCs w:val="28"/>
        </w:rPr>
        <w:t>Коломацк</w:t>
      </w:r>
      <w:r w:rsidR="005576E5">
        <w:rPr>
          <w:color w:val="000000"/>
          <w:sz w:val="28"/>
          <w:szCs w:val="28"/>
        </w:rPr>
        <w:t>ую</w:t>
      </w:r>
      <w:proofErr w:type="spellEnd"/>
      <w:r w:rsidR="005576E5" w:rsidRPr="005576E5">
        <w:rPr>
          <w:color w:val="000000"/>
          <w:sz w:val="28"/>
          <w:szCs w:val="28"/>
        </w:rPr>
        <w:t xml:space="preserve"> Елен</w:t>
      </w:r>
      <w:r w:rsidR="005576E5">
        <w:rPr>
          <w:color w:val="000000"/>
          <w:sz w:val="28"/>
          <w:szCs w:val="28"/>
        </w:rPr>
        <w:t>у</w:t>
      </w:r>
      <w:r w:rsidR="005576E5" w:rsidRPr="005576E5">
        <w:rPr>
          <w:color w:val="000000"/>
          <w:sz w:val="28"/>
          <w:szCs w:val="28"/>
        </w:rPr>
        <w:t xml:space="preserve"> Владимировн</w:t>
      </w:r>
      <w:r w:rsidR="005576E5">
        <w:rPr>
          <w:color w:val="000000"/>
          <w:sz w:val="28"/>
          <w:szCs w:val="28"/>
        </w:rPr>
        <w:t>у</w:t>
      </w:r>
      <w:r w:rsidR="005576E5" w:rsidRPr="005576E5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5576E5">
        <w:rPr>
          <w:rFonts w:ascii="Times New Roman" w:hAnsi="Times New Roman"/>
          <w:sz w:val="28"/>
          <w:szCs w:val="28"/>
        </w:rPr>
        <w:t>78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42619"/>
    <w:rsid w:val="00A429A8"/>
    <w:rsid w:val="00A54810"/>
    <w:rsid w:val="00A57803"/>
    <w:rsid w:val="00A623C7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2024-02-04T09:55:00Z</cp:lastPrinted>
  <dcterms:created xsi:type="dcterms:W3CDTF">2024-02-04T09:56:00Z</dcterms:created>
  <dcterms:modified xsi:type="dcterms:W3CDTF">2024-02-04T09:56:00Z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